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AB" w:rsidRDefault="00FF65AB" w:rsidP="00FF65AB">
      <w:pPr>
        <w:pStyle w:val="a3"/>
        <w:tabs>
          <w:tab w:val="left" w:pos="9954"/>
        </w:tabs>
        <w:ind w:left="4231" w:right="670"/>
      </w:pPr>
      <w:r>
        <w:t>Начальнику ГБУ НО «Государственное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-12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A02014">
        <w:rPr>
          <w:u w:val="single"/>
        </w:rPr>
        <w:t>ГО г. Н. Новгорода</w:t>
      </w:r>
    </w:p>
    <w:p w:rsidR="00FF65AB" w:rsidRDefault="00FF65AB" w:rsidP="00FF65AB">
      <w:pPr>
        <w:spacing w:line="274" w:lineRule="exact"/>
        <w:ind w:left="7930"/>
        <w:rPr>
          <w:sz w:val="24"/>
        </w:rPr>
      </w:pPr>
      <w:r>
        <w:rPr>
          <w:sz w:val="24"/>
        </w:rPr>
        <w:t>(ГО, округ,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район)</w:t>
      </w:r>
    </w:p>
    <w:p w:rsidR="00FF65AB" w:rsidRDefault="00A02014" w:rsidP="00FF65AB">
      <w:pPr>
        <w:pStyle w:val="a3"/>
        <w:spacing w:before="1"/>
        <w:ind w:left="0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Помазову Е.А. </w:t>
      </w:r>
    </w:p>
    <w:p w:rsidR="00FF65AB" w:rsidRDefault="00FF65AB" w:rsidP="00FF65AB">
      <w:pPr>
        <w:pStyle w:val="a3"/>
        <w:spacing w:line="20" w:lineRule="exact"/>
        <w:ind w:left="519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7620" t="3810" r="508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">
                <v:line id="Line 3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F65AB" w:rsidRDefault="00FF65AB" w:rsidP="00FF65AB">
      <w:pPr>
        <w:spacing w:line="20" w:lineRule="exact"/>
        <w:rPr>
          <w:sz w:val="2"/>
        </w:rPr>
        <w:sectPr w:rsidR="00FF65AB">
          <w:pgSz w:w="11910" w:h="16840"/>
          <w:pgMar w:top="740" w:right="0" w:bottom="280" w:left="1280" w:header="431" w:footer="0" w:gutter="0"/>
          <w:cols w:space="720"/>
        </w:sectPr>
      </w:pPr>
    </w:p>
    <w:p w:rsidR="00FF65AB" w:rsidRDefault="00FF65AB" w:rsidP="00FF65AB">
      <w:pPr>
        <w:pStyle w:val="a3"/>
        <w:spacing w:before="10"/>
        <w:ind w:left="0"/>
        <w:rPr>
          <w:sz w:val="25"/>
        </w:rPr>
      </w:pPr>
    </w:p>
    <w:p w:rsidR="00FF65AB" w:rsidRDefault="00FF65AB" w:rsidP="00FF65AB">
      <w:pPr>
        <w:pStyle w:val="1"/>
        <w:spacing w:before="1"/>
        <w:jc w:val="right"/>
      </w:pPr>
      <w:r>
        <w:t>Заявление</w:t>
      </w:r>
    </w:p>
    <w:p w:rsidR="00FF65AB" w:rsidRDefault="00FF65AB" w:rsidP="00FF65AB">
      <w:pPr>
        <w:spacing w:line="266" w:lineRule="exact"/>
        <w:ind w:left="1773" w:right="218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(ФИО)</w:t>
      </w:r>
    </w:p>
    <w:p w:rsidR="00FF65AB" w:rsidRDefault="00FF65AB" w:rsidP="00FF65AB">
      <w:pPr>
        <w:spacing w:line="266" w:lineRule="exact"/>
        <w:jc w:val="center"/>
        <w:rPr>
          <w:sz w:val="24"/>
        </w:rPr>
        <w:sectPr w:rsidR="00FF65AB">
          <w:type w:val="continuous"/>
          <w:pgSz w:w="11910" w:h="16840"/>
          <w:pgMar w:top="340" w:right="0" w:bottom="280" w:left="1280" w:header="720" w:footer="720" w:gutter="0"/>
          <w:cols w:num="2" w:space="720" w:equalWidth="0">
            <w:col w:w="5895" w:space="40"/>
            <w:col w:w="4695"/>
          </w:cols>
        </w:sectPr>
      </w:pPr>
      <w:bookmarkStart w:id="0" w:name="_GoBack"/>
      <w:bookmarkEnd w:id="0"/>
    </w:p>
    <w:p w:rsidR="00FF65AB" w:rsidRDefault="00FF65AB" w:rsidP="00FF65AB">
      <w:pPr>
        <w:pStyle w:val="a3"/>
        <w:spacing w:before="125" w:line="322" w:lineRule="exact"/>
        <w:ind w:left="849"/>
      </w:pPr>
      <w:r>
        <w:lastRenderedPageBreak/>
        <w:t>Прошу</w:t>
      </w:r>
      <w:r>
        <w:rPr>
          <w:spacing w:val="-7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ветеринарного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2"/>
        </w:rPr>
        <w:t xml:space="preserve"> </w:t>
      </w:r>
      <w:r>
        <w:t>места</w:t>
      </w:r>
    </w:p>
    <w:p w:rsidR="00FF65AB" w:rsidRDefault="00FF65AB" w:rsidP="00FF65AB">
      <w:pPr>
        <w:pStyle w:val="a3"/>
        <w:ind w:left="232" w:right="393"/>
      </w:pPr>
      <w:r>
        <w:t>нахождения объекта и фактического осуществления деятельности хозяйствующего</w:t>
      </w:r>
      <w:r>
        <w:rPr>
          <w:spacing w:val="-67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с последующей регистрацией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ФГИС</w:t>
      </w:r>
      <w:r>
        <w:rPr>
          <w:spacing w:val="-1"/>
        </w:rPr>
        <w:t xml:space="preserve"> </w:t>
      </w:r>
      <w:r>
        <w:t>ВетИС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Цербер</w:t>
      </w:r>
    </w:p>
    <w:p w:rsidR="00FF65AB" w:rsidRDefault="00FF65AB" w:rsidP="00FF65AB">
      <w:pPr>
        <w:pStyle w:val="a3"/>
        <w:spacing w:before="5"/>
        <w:ind w:left="0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19"/>
        <w:gridCol w:w="5264"/>
      </w:tblGrid>
      <w:tr w:rsidR="00FF65AB" w:rsidTr="00BC46AE">
        <w:trPr>
          <w:trHeight w:val="448"/>
        </w:trPr>
        <w:tc>
          <w:tcPr>
            <w:tcW w:w="10223" w:type="dxa"/>
            <w:gridSpan w:val="3"/>
          </w:tcPr>
          <w:p w:rsidR="00FF65AB" w:rsidRDefault="00FF65AB" w:rsidP="00BC46AE">
            <w:pPr>
              <w:pStyle w:val="TableParagraph"/>
              <w:spacing w:before="62" w:line="240" w:lineRule="auto"/>
              <w:ind w:left="3715" w:right="37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Сведения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заявителе</w:t>
            </w:r>
            <w:proofErr w:type="spellEnd"/>
          </w:p>
        </w:tc>
      </w:tr>
      <w:tr w:rsidR="00FF65AB" w:rsidTr="00BC46AE">
        <w:trPr>
          <w:trHeight w:val="1103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11" w:line="240" w:lineRule="auto"/>
              <w:ind w:left="0"/>
              <w:rPr>
                <w:sz w:val="33"/>
              </w:rPr>
            </w:pPr>
          </w:p>
          <w:p w:rsidR="00FF65AB" w:rsidRDefault="00FF65AB" w:rsidP="00BC46AE">
            <w:pPr>
              <w:pStyle w:val="TableParagraph"/>
              <w:spacing w:line="240" w:lineRule="auto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4419" w:type="dxa"/>
          </w:tcPr>
          <w:p w:rsidR="00FF65AB" w:rsidRPr="00FF65AB" w:rsidRDefault="00FF65AB" w:rsidP="00BC46AE">
            <w:pPr>
              <w:pStyle w:val="TableParagraph"/>
              <w:spacing w:line="240" w:lineRule="auto"/>
              <w:ind w:left="326" w:right="293" w:hanging="22"/>
              <w:jc w:val="both"/>
              <w:rPr>
                <w:sz w:val="24"/>
                <w:lang w:val="ru-RU"/>
              </w:rPr>
            </w:pPr>
            <w:r w:rsidRPr="00FF65AB">
              <w:rPr>
                <w:sz w:val="24"/>
                <w:lang w:val="ru-RU"/>
              </w:rPr>
              <w:t>Полное наименование юридического</w:t>
            </w:r>
            <w:r w:rsidRPr="00FF65AB">
              <w:rPr>
                <w:spacing w:val="-57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лица/Фамилия, имя, отчество (ФИО)</w:t>
            </w:r>
            <w:r w:rsidRPr="00FF65AB">
              <w:rPr>
                <w:spacing w:val="-57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индивидуального</w:t>
            </w:r>
            <w:r w:rsidRPr="00FF65AB">
              <w:rPr>
                <w:spacing w:val="-6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предпринимателя</w:t>
            </w:r>
          </w:p>
          <w:p w:rsidR="00FF65AB" w:rsidRDefault="00FF65AB" w:rsidP="00BC46AE">
            <w:pPr>
              <w:pStyle w:val="TableParagraph"/>
              <w:spacing w:line="261" w:lineRule="exact"/>
              <w:ind w:left="1290"/>
              <w:jc w:val="both"/>
              <w:rPr>
                <w:sz w:val="24"/>
              </w:rPr>
            </w:pPr>
            <w:r>
              <w:rPr>
                <w:sz w:val="24"/>
              </w:rPr>
              <w:t>(ИП),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гражданина</w:t>
            </w:r>
            <w:proofErr w:type="spellEnd"/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482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74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before="83" w:line="240" w:lineRule="auto"/>
              <w:ind w:left="382" w:right="375"/>
              <w:jc w:val="center"/>
              <w:rPr>
                <w:sz w:val="26"/>
              </w:rPr>
            </w:pPr>
            <w:r>
              <w:rPr>
                <w:sz w:val="26"/>
              </w:rPr>
              <w:t>ИНН</w:t>
            </w:r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480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72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before="83" w:line="240" w:lineRule="auto"/>
              <w:ind w:left="382" w:right="375"/>
              <w:jc w:val="center"/>
              <w:rPr>
                <w:sz w:val="26"/>
              </w:rPr>
            </w:pPr>
            <w:r>
              <w:rPr>
                <w:sz w:val="26"/>
              </w:rPr>
              <w:t>ОГРН</w:t>
            </w:r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479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72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before="83" w:line="240" w:lineRule="auto"/>
              <w:ind w:left="383" w:right="37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Паспортные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данные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гражданина</w:t>
            </w:r>
            <w:proofErr w:type="spellEnd"/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1110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line="303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419" w:type="dxa"/>
          </w:tcPr>
          <w:p w:rsidR="00FF65AB" w:rsidRPr="00FF65AB" w:rsidRDefault="00FF65AB" w:rsidP="00BC46AE">
            <w:pPr>
              <w:pStyle w:val="TableParagraph"/>
              <w:spacing w:before="249" w:line="240" w:lineRule="auto"/>
              <w:ind w:left="760" w:right="358" w:hanging="384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Должность</w:t>
            </w:r>
            <w:r w:rsidRPr="00FF65AB">
              <w:rPr>
                <w:spacing w:val="-6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</w:t>
            </w:r>
            <w:r w:rsidRPr="00FF65AB">
              <w:rPr>
                <w:spacing w:val="-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ФИО</w:t>
            </w:r>
            <w:r w:rsidRPr="00FF65AB">
              <w:rPr>
                <w:spacing w:val="-5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руководителя</w:t>
            </w:r>
            <w:r w:rsidRPr="00FF65AB">
              <w:rPr>
                <w:spacing w:val="-6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хозяйствующего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субъекта</w:t>
            </w:r>
          </w:p>
        </w:tc>
        <w:tc>
          <w:tcPr>
            <w:tcW w:w="5264" w:type="dxa"/>
          </w:tcPr>
          <w:p w:rsidR="00FF65AB" w:rsidRP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F65AB" w:rsidTr="00BC46AE">
        <w:trPr>
          <w:trHeight w:val="373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57" w:line="297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before="30" w:line="240" w:lineRule="auto"/>
              <w:ind w:left="381" w:right="37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Адрес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электронной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почты</w:t>
            </w:r>
            <w:proofErr w:type="spellEnd"/>
          </w:p>
        </w:tc>
        <w:tc>
          <w:tcPr>
            <w:tcW w:w="5264" w:type="dxa"/>
            <w:tcBorders>
              <w:bottom w:val="nil"/>
            </w:tcBorders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374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57" w:line="297" w:lineRule="exact"/>
              <w:ind w:left="8"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before="30" w:line="240" w:lineRule="auto"/>
              <w:ind w:left="380" w:right="37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Контактный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телефон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факс</w:t>
            </w:r>
            <w:proofErr w:type="spellEnd"/>
          </w:p>
        </w:tc>
        <w:tc>
          <w:tcPr>
            <w:tcW w:w="5264" w:type="dxa"/>
            <w:tcBorders>
              <w:top w:val="nil"/>
              <w:bottom w:val="nil"/>
            </w:tcBorders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856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261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19" w:type="dxa"/>
          </w:tcPr>
          <w:p w:rsidR="00FF65AB" w:rsidRPr="00FF65AB" w:rsidRDefault="00FF65AB" w:rsidP="00BC46AE">
            <w:pPr>
              <w:pStyle w:val="TableParagraph"/>
              <w:spacing w:before="122" w:line="240" w:lineRule="auto"/>
              <w:ind w:left="1408" w:right="128" w:hanging="1265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Должность</w:t>
            </w:r>
            <w:r w:rsidRPr="00FF65AB">
              <w:rPr>
                <w:spacing w:val="-8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ФИО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уполномоченного</w:t>
            </w:r>
            <w:r w:rsidRPr="00FF65AB">
              <w:rPr>
                <w:spacing w:val="-6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представителя</w:t>
            </w:r>
          </w:p>
        </w:tc>
        <w:tc>
          <w:tcPr>
            <w:tcW w:w="5264" w:type="dxa"/>
            <w:tcBorders>
              <w:top w:val="nil"/>
            </w:tcBorders>
          </w:tcPr>
          <w:p w:rsidR="00FF65AB" w:rsidRP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FF65AB" w:rsidTr="00BC46AE">
        <w:trPr>
          <w:trHeight w:val="374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19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83" w:type="dxa"/>
            <w:gridSpan w:val="2"/>
          </w:tcPr>
          <w:p w:rsidR="00FF65AB" w:rsidRPr="00FF65AB" w:rsidRDefault="00FF65AB" w:rsidP="00BC46AE">
            <w:pPr>
              <w:pStyle w:val="TableParagraph"/>
              <w:spacing w:before="31" w:line="240" w:lineRule="auto"/>
              <w:ind w:left="1765" w:right="1760"/>
              <w:jc w:val="center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Сведения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об</w:t>
            </w:r>
            <w:r w:rsidRPr="00FF65AB">
              <w:rPr>
                <w:spacing w:val="-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объекте(-ах)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осуществления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деятельности</w:t>
            </w:r>
          </w:p>
        </w:tc>
      </w:tr>
      <w:tr w:rsidR="00FF65AB" w:rsidTr="00BC46AE">
        <w:trPr>
          <w:trHeight w:val="690"/>
        </w:trPr>
        <w:tc>
          <w:tcPr>
            <w:tcW w:w="540" w:type="dxa"/>
          </w:tcPr>
          <w:p w:rsidR="00FF65AB" w:rsidRP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419" w:type="dxa"/>
          </w:tcPr>
          <w:p w:rsidR="00FF65AB" w:rsidRPr="00FF65AB" w:rsidRDefault="00FF65AB" w:rsidP="00BC46AE">
            <w:pPr>
              <w:pStyle w:val="TableParagraph"/>
              <w:spacing w:before="74" w:line="298" w:lineRule="exact"/>
              <w:ind w:left="1646" w:right="329" w:hanging="1294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Вид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объекта*</w:t>
            </w:r>
            <w:r w:rsidRPr="00FF65AB">
              <w:rPr>
                <w:spacing w:val="-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вид</w:t>
            </w:r>
            <w:r w:rsidRPr="00FF65AB">
              <w:rPr>
                <w:spacing w:val="-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деятельности</w:t>
            </w:r>
            <w:r w:rsidRPr="00FF65AB">
              <w:rPr>
                <w:spacing w:val="-6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объекта**</w:t>
            </w:r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before="189" w:line="240" w:lineRule="auto"/>
              <w:ind w:left="1524"/>
              <w:rPr>
                <w:sz w:val="26"/>
              </w:rPr>
            </w:pPr>
            <w:proofErr w:type="spellStart"/>
            <w:r>
              <w:rPr>
                <w:sz w:val="26"/>
              </w:rPr>
              <w:t>Фактический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адрес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FF65AB" w:rsidTr="00BC46AE">
        <w:trPr>
          <w:trHeight w:val="870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before="268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F65AB" w:rsidTr="00BC46AE">
        <w:trPr>
          <w:trHeight w:val="482"/>
        </w:trPr>
        <w:tc>
          <w:tcPr>
            <w:tcW w:w="540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19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F65AB" w:rsidRDefault="00FF65AB" w:rsidP="00FF65AB">
      <w:pPr>
        <w:ind w:left="232" w:right="507"/>
      </w:pPr>
      <w:r>
        <w:rPr>
          <w:sz w:val="28"/>
        </w:rPr>
        <w:t xml:space="preserve">* </w:t>
      </w:r>
      <w:r>
        <w:t>Молокоперерабатывающее предприятие, Свиноводческое предприятие, Птицеводческое предприятие,</w:t>
      </w:r>
      <w:r>
        <w:rPr>
          <w:spacing w:val="-52"/>
        </w:rPr>
        <w:t xml:space="preserve"> </w:t>
      </w:r>
      <w:r>
        <w:t>Охотхозяйство, Личное подсобное хозяйство (ЛПХ) и др. Полный перечень видов объекта размещен в</w:t>
      </w:r>
      <w:r>
        <w:rPr>
          <w:spacing w:val="1"/>
        </w:rPr>
        <w:t xml:space="preserve"> </w:t>
      </w:r>
      <w:r>
        <w:t>Приложении</w:t>
      </w:r>
      <w:r>
        <w:rPr>
          <w:spacing w:val="5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заявлению.</w:t>
      </w:r>
    </w:p>
    <w:p w:rsidR="00FF65AB" w:rsidRDefault="00FF65AB" w:rsidP="00FF65AB">
      <w:pPr>
        <w:ind w:left="232" w:right="545"/>
      </w:pPr>
      <w:r>
        <w:rPr>
          <w:sz w:val="28"/>
        </w:rPr>
        <w:t xml:space="preserve">** </w:t>
      </w:r>
      <w:r>
        <w:t>Разведение животных, Убой животных, Получение подконтрольной продукции (молоко, яйца, мёд и</w:t>
      </w:r>
      <w:r>
        <w:rPr>
          <w:spacing w:val="-52"/>
        </w:rPr>
        <w:t xml:space="preserve"> </w:t>
      </w:r>
      <w:r>
        <w:t>т.д.), Производство/переработка подконтрольной продукции, Хранение подконтрольной продукции,</w:t>
      </w:r>
      <w:r>
        <w:rPr>
          <w:spacing w:val="1"/>
        </w:rPr>
        <w:t xml:space="preserve"> </w:t>
      </w:r>
      <w:r>
        <w:t>Реализация подконтрольной продукции и др. Полный перечень видов деятельности объекта размещен в</w:t>
      </w:r>
      <w:r>
        <w:rPr>
          <w:spacing w:val="-52"/>
        </w:rPr>
        <w:t xml:space="preserve"> </w:t>
      </w:r>
      <w:r>
        <w:t>Приложении</w:t>
      </w:r>
      <w:r>
        <w:rPr>
          <w:spacing w:val="5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заявлению.</w:t>
      </w:r>
    </w:p>
    <w:p w:rsidR="00FF65AB" w:rsidRDefault="00FF65AB" w:rsidP="00FF65AB">
      <w:pPr>
        <w:sectPr w:rsidR="00FF65AB">
          <w:type w:val="continuous"/>
          <w:pgSz w:w="11910" w:h="16840"/>
          <w:pgMar w:top="340" w:right="0" w:bottom="280" w:left="1280" w:header="720" w:footer="720" w:gutter="0"/>
          <w:cols w:space="720"/>
        </w:sectPr>
      </w:pPr>
    </w:p>
    <w:p w:rsidR="00FF65AB" w:rsidRDefault="00FF65AB" w:rsidP="00FF65AB">
      <w:pPr>
        <w:pStyle w:val="a3"/>
        <w:ind w:left="0"/>
        <w:rPr>
          <w:sz w:val="20"/>
        </w:rPr>
      </w:pPr>
    </w:p>
    <w:p w:rsidR="00FF65AB" w:rsidRDefault="00FF65AB" w:rsidP="00FF65AB">
      <w:pPr>
        <w:pStyle w:val="a3"/>
        <w:ind w:left="0"/>
        <w:rPr>
          <w:sz w:val="20"/>
        </w:rPr>
      </w:pPr>
    </w:p>
    <w:p w:rsidR="00FF65AB" w:rsidRDefault="00FF65AB" w:rsidP="00FF65AB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31"/>
        <w:gridCol w:w="1509"/>
        <w:gridCol w:w="1400"/>
        <w:gridCol w:w="1621"/>
        <w:gridCol w:w="701"/>
        <w:gridCol w:w="4564"/>
      </w:tblGrid>
      <w:tr w:rsidR="00FF65AB" w:rsidTr="00BC46AE">
        <w:trPr>
          <w:trHeight w:val="340"/>
        </w:trPr>
        <w:tc>
          <w:tcPr>
            <w:tcW w:w="10226" w:type="dxa"/>
            <w:gridSpan w:val="6"/>
          </w:tcPr>
          <w:p w:rsidR="00FF65AB" w:rsidRDefault="00FF65AB" w:rsidP="00BC46AE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Перечень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прилагаемых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документов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FF65AB" w:rsidTr="00BC46AE">
        <w:trPr>
          <w:trHeight w:val="395"/>
        </w:trPr>
        <w:tc>
          <w:tcPr>
            <w:tcW w:w="10226" w:type="dxa"/>
            <w:gridSpan w:val="6"/>
          </w:tcPr>
          <w:p w:rsidR="00FF65AB" w:rsidRDefault="00FF65AB" w:rsidP="00BC46AE">
            <w:pPr>
              <w:pStyle w:val="TableParagraph"/>
              <w:spacing w:before="41" w:line="240" w:lineRule="auto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ИНН-</w:t>
            </w:r>
            <w:proofErr w:type="spellStart"/>
            <w:r>
              <w:rPr>
                <w:sz w:val="26"/>
              </w:rPr>
              <w:t>копия</w:t>
            </w:r>
            <w:proofErr w:type="spellEnd"/>
          </w:p>
        </w:tc>
      </w:tr>
      <w:tr w:rsidR="00FF65AB" w:rsidTr="00BC46AE">
        <w:trPr>
          <w:trHeight w:val="390"/>
        </w:trPr>
        <w:tc>
          <w:tcPr>
            <w:tcW w:w="10226" w:type="dxa"/>
            <w:gridSpan w:val="6"/>
          </w:tcPr>
          <w:p w:rsidR="00FF65AB" w:rsidRPr="00FF65AB" w:rsidRDefault="00FF65AB" w:rsidP="00BC46AE">
            <w:pPr>
              <w:pStyle w:val="TableParagraph"/>
              <w:spacing w:before="42" w:line="240" w:lineRule="auto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2.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выписка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из</w:t>
            </w:r>
            <w:r w:rsidRPr="00FF65AB">
              <w:rPr>
                <w:spacing w:val="-1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ЕГРН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(для</w:t>
            </w:r>
            <w:r w:rsidRPr="00FF65AB">
              <w:rPr>
                <w:spacing w:val="-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юридических</w:t>
            </w:r>
            <w:r w:rsidRPr="00FF65AB">
              <w:rPr>
                <w:spacing w:val="-4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лиц</w:t>
            </w:r>
            <w:r w:rsidRPr="00FF65AB">
              <w:rPr>
                <w:spacing w:val="-1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</w:t>
            </w:r>
            <w:r w:rsidRPr="00FF65AB">
              <w:rPr>
                <w:spacing w:val="-3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ИП)</w:t>
            </w:r>
          </w:p>
        </w:tc>
      </w:tr>
      <w:tr w:rsidR="00FF65AB" w:rsidTr="00BC46AE">
        <w:trPr>
          <w:trHeight w:val="677"/>
        </w:trPr>
        <w:tc>
          <w:tcPr>
            <w:tcW w:w="10226" w:type="dxa"/>
            <w:gridSpan w:val="6"/>
          </w:tcPr>
          <w:p w:rsidR="00FF65AB" w:rsidRPr="00FF65AB" w:rsidRDefault="00FF65AB" w:rsidP="00BC46AE">
            <w:pPr>
              <w:pStyle w:val="TableParagraph"/>
              <w:spacing w:before="36" w:line="240" w:lineRule="auto"/>
              <w:ind w:right="240"/>
              <w:rPr>
                <w:sz w:val="26"/>
                <w:lang w:val="ru-RU"/>
              </w:rPr>
            </w:pPr>
            <w:r w:rsidRPr="00FF65AB">
              <w:rPr>
                <w:sz w:val="26"/>
                <w:lang w:val="ru-RU"/>
              </w:rPr>
              <w:t>3. Договора аренды/свидетельства о государственной регистрации права собственности-</w:t>
            </w:r>
            <w:r w:rsidRPr="00FF65AB">
              <w:rPr>
                <w:spacing w:val="-62"/>
                <w:sz w:val="26"/>
                <w:lang w:val="ru-RU"/>
              </w:rPr>
              <w:t xml:space="preserve"> </w:t>
            </w:r>
            <w:r w:rsidRPr="00FF65AB">
              <w:rPr>
                <w:sz w:val="26"/>
                <w:lang w:val="ru-RU"/>
              </w:rPr>
              <w:t>копии</w:t>
            </w:r>
          </w:p>
        </w:tc>
      </w:tr>
      <w:tr w:rsidR="00FF65AB" w:rsidTr="00BC46AE">
        <w:trPr>
          <w:trHeight w:val="398"/>
        </w:trPr>
        <w:tc>
          <w:tcPr>
            <w:tcW w:w="10226" w:type="dxa"/>
            <w:gridSpan w:val="6"/>
          </w:tcPr>
          <w:p w:rsidR="00FF65AB" w:rsidRDefault="00FF65AB" w:rsidP="00BC46AE">
            <w:pPr>
              <w:pStyle w:val="TableParagraph"/>
              <w:spacing w:before="33" w:line="240" w:lineRule="auto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реквизиты</w:t>
            </w:r>
            <w:proofErr w:type="spellEnd"/>
          </w:p>
        </w:tc>
      </w:tr>
      <w:tr w:rsidR="00FF65AB" w:rsidTr="00BC46AE">
        <w:trPr>
          <w:trHeight w:val="1718"/>
        </w:trPr>
        <w:tc>
          <w:tcPr>
            <w:tcW w:w="10226" w:type="dxa"/>
            <w:gridSpan w:val="6"/>
          </w:tcPr>
          <w:p w:rsidR="00FF65AB" w:rsidRPr="00FF65AB" w:rsidRDefault="00FF65AB" w:rsidP="00BC46AE">
            <w:pPr>
              <w:pStyle w:val="TableParagraph"/>
              <w:spacing w:before="56" w:line="240" w:lineRule="auto"/>
              <w:ind w:right="6344"/>
              <w:rPr>
                <w:sz w:val="24"/>
                <w:lang w:val="ru-RU"/>
              </w:rPr>
            </w:pPr>
            <w:r w:rsidRPr="00FF65AB">
              <w:rPr>
                <w:sz w:val="24"/>
                <w:lang w:val="ru-RU"/>
              </w:rPr>
              <w:t>Руководитель юридического лица</w:t>
            </w:r>
            <w:r w:rsidRPr="00FF65AB">
              <w:rPr>
                <w:spacing w:val="1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(индивидуальный предприниматель,</w:t>
            </w:r>
            <w:r w:rsidRPr="00FF65AB">
              <w:rPr>
                <w:spacing w:val="-58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представитель по доверенности,</w:t>
            </w:r>
            <w:r w:rsidRPr="00FF65AB">
              <w:rPr>
                <w:spacing w:val="1"/>
                <w:sz w:val="24"/>
                <w:lang w:val="ru-RU"/>
              </w:rPr>
              <w:t xml:space="preserve"> </w:t>
            </w:r>
            <w:r w:rsidRPr="00FF65AB">
              <w:rPr>
                <w:sz w:val="24"/>
                <w:lang w:val="ru-RU"/>
              </w:rPr>
              <w:t>гражданин)</w:t>
            </w:r>
          </w:p>
        </w:tc>
      </w:tr>
      <w:tr w:rsidR="00FF65AB" w:rsidTr="00BC46AE">
        <w:trPr>
          <w:trHeight w:val="643"/>
        </w:trPr>
        <w:tc>
          <w:tcPr>
            <w:tcW w:w="431" w:type="dxa"/>
            <w:tcBorders>
              <w:top w:val="single" w:sz="4" w:space="0" w:color="000000"/>
            </w:tcBorders>
          </w:tcPr>
          <w:p w:rsidR="00FF65AB" w:rsidRP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</w:tcBorders>
          </w:tcPr>
          <w:p w:rsidR="00FF65AB" w:rsidRDefault="00FF65AB" w:rsidP="00BC46AE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021" w:type="dxa"/>
            <w:gridSpan w:val="2"/>
          </w:tcPr>
          <w:p w:rsidR="00FF65AB" w:rsidRDefault="00FF65AB" w:rsidP="00BC46AE">
            <w:pPr>
              <w:pStyle w:val="TableParagraph"/>
              <w:spacing w:line="315" w:lineRule="exact"/>
              <w:ind w:left="159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01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</w:tcBorders>
          </w:tcPr>
          <w:p w:rsidR="00FF65AB" w:rsidRPr="00FF65AB" w:rsidRDefault="00FF65AB" w:rsidP="00BC46AE">
            <w:pPr>
              <w:pStyle w:val="TableParagraph"/>
              <w:spacing w:line="315" w:lineRule="exact"/>
              <w:ind w:left="475" w:right="479"/>
              <w:jc w:val="center"/>
              <w:rPr>
                <w:sz w:val="28"/>
                <w:lang w:val="ru-RU"/>
              </w:rPr>
            </w:pPr>
            <w:r w:rsidRPr="00FF65AB">
              <w:rPr>
                <w:sz w:val="28"/>
                <w:lang w:val="ru-RU"/>
              </w:rPr>
              <w:t>(Фамилия</w:t>
            </w:r>
            <w:r w:rsidRPr="00FF65AB">
              <w:rPr>
                <w:spacing w:val="-3"/>
                <w:sz w:val="28"/>
                <w:lang w:val="ru-RU"/>
              </w:rPr>
              <w:t xml:space="preserve"> </w:t>
            </w:r>
            <w:r w:rsidRPr="00FF65AB">
              <w:rPr>
                <w:sz w:val="28"/>
                <w:lang w:val="ru-RU"/>
              </w:rPr>
              <w:t>И.О.</w:t>
            </w:r>
            <w:r w:rsidRPr="00FF65AB">
              <w:rPr>
                <w:spacing w:val="-3"/>
                <w:sz w:val="28"/>
                <w:lang w:val="ru-RU"/>
              </w:rPr>
              <w:t xml:space="preserve"> </w:t>
            </w:r>
            <w:r w:rsidRPr="00FF65AB">
              <w:rPr>
                <w:sz w:val="28"/>
                <w:lang w:val="ru-RU"/>
              </w:rPr>
              <w:t>руководителя,</w:t>
            </w:r>
          </w:p>
          <w:p w:rsidR="00FF65AB" w:rsidRPr="00FF65AB" w:rsidRDefault="00FF65AB" w:rsidP="00BC46AE">
            <w:pPr>
              <w:pStyle w:val="TableParagraph"/>
              <w:spacing w:line="309" w:lineRule="exact"/>
              <w:ind w:left="475" w:right="477"/>
              <w:jc w:val="center"/>
              <w:rPr>
                <w:sz w:val="28"/>
                <w:lang w:val="ru-RU"/>
              </w:rPr>
            </w:pPr>
            <w:r w:rsidRPr="00FF65AB">
              <w:rPr>
                <w:sz w:val="28"/>
                <w:lang w:val="ru-RU"/>
              </w:rPr>
              <w:t>гражданина)</w:t>
            </w:r>
          </w:p>
        </w:tc>
      </w:tr>
      <w:tr w:rsidR="00FF65AB" w:rsidTr="00BC46AE">
        <w:trPr>
          <w:trHeight w:val="591"/>
        </w:trPr>
        <w:tc>
          <w:tcPr>
            <w:tcW w:w="431" w:type="dxa"/>
          </w:tcPr>
          <w:p w:rsidR="00FF65AB" w:rsidRDefault="00FF65AB" w:rsidP="00BC46AE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"</w:t>
            </w:r>
          </w:p>
          <w:p w:rsidR="00FF65AB" w:rsidRDefault="00FF65AB" w:rsidP="00BC46AE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"</w:t>
            </w:r>
          </w:p>
        </w:tc>
        <w:tc>
          <w:tcPr>
            <w:tcW w:w="1509" w:type="dxa"/>
          </w:tcPr>
          <w:p w:rsidR="00FF65AB" w:rsidRDefault="00FF65AB" w:rsidP="00BC46AE">
            <w:pPr>
              <w:pStyle w:val="TableParagraph"/>
              <w:tabs>
                <w:tab w:val="left" w:pos="1313"/>
              </w:tabs>
              <w:spacing w:line="294" w:lineRule="exact"/>
              <w:ind w:left="21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400" w:type="dxa"/>
          </w:tcPr>
          <w:p w:rsidR="00FF65AB" w:rsidRDefault="00FF65AB" w:rsidP="00BC46AE">
            <w:pPr>
              <w:pStyle w:val="TableParagraph"/>
              <w:spacing w:before="143" w:line="240" w:lineRule="auto"/>
              <w:ind w:left="321"/>
              <w:rPr>
                <w:sz w:val="26"/>
              </w:rPr>
            </w:pP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1621" w:type="dxa"/>
          </w:tcPr>
          <w:p w:rsidR="00FF65AB" w:rsidRDefault="00FF65AB" w:rsidP="00BC46AE">
            <w:pPr>
              <w:pStyle w:val="TableParagraph"/>
              <w:spacing w:before="143" w:line="240" w:lineRule="auto"/>
              <w:ind w:left="862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701" w:type="dxa"/>
          </w:tcPr>
          <w:p w:rsidR="00A02014" w:rsidRPr="00A02014" w:rsidRDefault="00A02014" w:rsidP="00BC46A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564" w:type="dxa"/>
          </w:tcPr>
          <w:p w:rsidR="00FF65AB" w:rsidRDefault="00FF65AB" w:rsidP="00BC46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46C53" w:rsidRDefault="00946C53" w:rsidP="00A02014"/>
    <w:sectPr w:rsidR="009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0"/>
    <w:rsid w:val="00922760"/>
    <w:rsid w:val="00946C53"/>
    <w:rsid w:val="00A02014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65AB"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5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6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5AB"/>
    <w:pPr>
      <w:ind w:left="1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5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65AB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2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65AB"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5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6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5AB"/>
    <w:pPr>
      <w:ind w:left="1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5A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65AB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2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2023-11-20T10:24:00Z</cp:lastPrinted>
  <dcterms:created xsi:type="dcterms:W3CDTF">2023-05-02T10:49:00Z</dcterms:created>
  <dcterms:modified xsi:type="dcterms:W3CDTF">2023-11-20T10:29:00Z</dcterms:modified>
</cp:coreProperties>
</file>